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EF09" w14:textId="088E3AC7" w:rsidR="005E629A" w:rsidRPr="007D07D5" w:rsidRDefault="00673C18" w:rsidP="00D00868">
      <w:pPr>
        <w:pStyle w:val="Ttulo1"/>
      </w:pPr>
      <w:r w:rsidRPr="007D07D5">
        <w:t>Conference Registration Form</w:t>
      </w:r>
    </w:p>
    <w:p w14:paraId="4AD1EFF7" w14:textId="30487E67" w:rsidR="00673C18" w:rsidRPr="007D07D5" w:rsidRDefault="00FF348E" w:rsidP="00673C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GB" w:eastAsia="pt-PT"/>
          <w14:ligatures w14:val="none"/>
        </w:rPr>
      </w:pPr>
      <w:r w:rsidRPr="007D07D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GB" w:eastAsia="pt-PT"/>
          <w14:ligatures w14:val="none"/>
        </w:rPr>
        <w:t xml:space="preserve">ICOTEM 2023 – </w:t>
      </w:r>
      <w:r w:rsidR="00673C18" w:rsidRPr="007D07D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GB" w:eastAsia="pt-PT"/>
          <w14:ligatures w14:val="none"/>
        </w:rPr>
        <w:t>International</w:t>
      </w:r>
      <w:r w:rsidRPr="007D07D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GB" w:eastAsia="pt-PT"/>
          <w14:ligatures w14:val="none"/>
        </w:rPr>
        <w:t xml:space="preserve"> </w:t>
      </w:r>
      <w:r w:rsidR="00673C18" w:rsidRPr="007D07D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GB" w:eastAsia="pt-PT"/>
          <w14:ligatures w14:val="none"/>
        </w:rPr>
        <w:t>Conference on Technology Management</w:t>
      </w:r>
      <w:r w:rsidR="003574EB" w:rsidRPr="007D07D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en-GB" w:eastAsia="pt-PT"/>
          <w14:ligatures w14:val="none"/>
        </w:rPr>
        <w:t xml:space="preserve"> and Operations</w:t>
      </w:r>
    </w:p>
    <w:p w14:paraId="5371ABA0" w14:textId="512E7848" w:rsidR="00673C18" w:rsidRPr="005151F3" w:rsidRDefault="00673C18" w:rsidP="0019661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t-PT"/>
          <w14:ligatures w14:val="none"/>
        </w:rPr>
      </w:pPr>
      <w:r w:rsidRPr="005151F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t-PT"/>
          <w14:ligatures w14:val="none"/>
        </w:rPr>
        <w:t xml:space="preserve">19-21 July 2023, </w:t>
      </w:r>
      <w:r w:rsidRPr="007D07D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t-PT"/>
          <w14:ligatures w14:val="none"/>
        </w:rPr>
        <w:t>Vila Nova de Famalicão</w:t>
      </w:r>
      <w:r w:rsidRPr="005151F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t-PT"/>
          <w14:ligatures w14:val="none"/>
        </w:rPr>
        <w:t>, Portugal</w:t>
      </w:r>
    </w:p>
    <w:p w14:paraId="3386095E" w14:textId="38CA218F" w:rsidR="00D00868" w:rsidRPr="007D07D5" w:rsidRDefault="00D00868" w:rsidP="00D00868">
      <w:pPr>
        <w:spacing w:before="120" w:after="120"/>
        <w:jc w:val="both"/>
        <w:rPr>
          <w:lang w:val="en-GB"/>
        </w:rPr>
      </w:pPr>
      <w:r w:rsidRPr="007D07D5">
        <w:rPr>
          <w:lang w:val="en-GB"/>
        </w:rPr>
        <w:t xml:space="preserve">To register for ICOTEM 2023 send this registration form (PDF) and a copy of the payment proof to </w:t>
      </w:r>
      <w:hyperlink r:id="rId8" w:history="1">
        <w:r w:rsidRPr="002F5FE5">
          <w:rPr>
            <w:rStyle w:val="Hiperligao"/>
            <w:b/>
            <w:bCs/>
            <w:lang w:val="en-GB"/>
          </w:rPr>
          <w:t>registration@fam.ulusiada.pt</w:t>
        </w:r>
      </w:hyperlink>
      <w:r w:rsidRPr="007D07D5">
        <w:rPr>
          <w:lang w:val="en-GB"/>
        </w:rPr>
        <w:t>.</w:t>
      </w:r>
      <w:r>
        <w:rPr>
          <w:lang w:val="en-GB"/>
        </w:rPr>
        <w:t xml:space="preserve"> </w:t>
      </w:r>
      <w:r w:rsidRPr="007D07D5">
        <w:rPr>
          <w:lang w:val="en-GB"/>
        </w:rPr>
        <w:t>Students should also send a copy of a valid student ID card.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3843"/>
        <w:gridCol w:w="1098"/>
        <w:gridCol w:w="756"/>
        <w:gridCol w:w="1254"/>
      </w:tblGrid>
      <w:tr w:rsidR="00807FB0" w:rsidRPr="007D07D5" w14:paraId="11B09667" w14:textId="77777777" w:rsidTr="007D07D5">
        <w:tc>
          <w:tcPr>
            <w:tcW w:w="1553" w:type="dxa"/>
            <w:vAlign w:val="center"/>
            <w:hideMark/>
          </w:tcPr>
          <w:p w14:paraId="1038BBB7" w14:textId="30FB1136" w:rsidR="00673C18" w:rsidRPr="007D07D5" w:rsidRDefault="003574EB" w:rsidP="00807FB0">
            <w:pPr>
              <w:rPr>
                <w:lang w:val="en-GB"/>
              </w:rPr>
            </w:pPr>
            <w:r w:rsidRPr="007D07D5">
              <w:rPr>
                <w:lang w:val="en-GB"/>
              </w:rPr>
              <w:t xml:space="preserve">Full </w:t>
            </w:r>
            <w:r w:rsidR="00673C18" w:rsidRPr="007D07D5">
              <w:rPr>
                <w:lang w:val="en-GB"/>
              </w:rPr>
              <w:t>Name</w:t>
            </w:r>
            <w:r w:rsidR="007D07D5" w:rsidRPr="007D07D5">
              <w:rPr>
                <w:lang w:val="en-GB"/>
              </w:rPr>
              <w:t>*</w:t>
            </w:r>
            <w:r w:rsidR="00673C18" w:rsidRPr="007D07D5">
              <w:rPr>
                <w:lang w:val="en-GB"/>
              </w:rPr>
              <w:t>:</w:t>
            </w:r>
          </w:p>
        </w:tc>
        <w:tc>
          <w:tcPr>
            <w:tcW w:w="69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8613C0" w14:textId="3D688B5F" w:rsidR="00673C18" w:rsidRPr="007D07D5" w:rsidRDefault="00673C18">
            <w:pPr>
              <w:rPr>
                <w:sz w:val="28"/>
                <w:szCs w:val="28"/>
                <w:lang w:val="en-GB"/>
              </w:rPr>
            </w:pPr>
          </w:p>
        </w:tc>
      </w:tr>
      <w:tr w:rsidR="00807FB0" w:rsidRPr="007D07D5" w14:paraId="51ABE157" w14:textId="77777777" w:rsidTr="007D07D5">
        <w:tc>
          <w:tcPr>
            <w:tcW w:w="1553" w:type="dxa"/>
            <w:vAlign w:val="center"/>
          </w:tcPr>
          <w:p w14:paraId="3C9A7C0F" w14:textId="2AD021FB" w:rsidR="00196613" w:rsidRPr="007D07D5" w:rsidRDefault="00196613" w:rsidP="00807FB0">
            <w:pPr>
              <w:rPr>
                <w:lang w:val="en-GB"/>
              </w:rPr>
            </w:pPr>
            <w:r w:rsidRPr="007D07D5">
              <w:rPr>
                <w:lang w:val="en-GB"/>
              </w:rPr>
              <w:t>Affiliation</w:t>
            </w:r>
            <w:r w:rsidR="007D07D5" w:rsidRPr="007D07D5">
              <w:rPr>
                <w:lang w:val="en-GB"/>
              </w:rPr>
              <w:t>*</w:t>
            </w:r>
            <w:r w:rsidRPr="007D07D5">
              <w:rPr>
                <w:lang w:val="en-GB"/>
              </w:rPr>
              <w:t>: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614E2" w14:textId="77777777" w:rsidR="00196613" w:rsidRPr="007D07D5" w:rsidRDefault="00196613">
            <w:pPr>
              <w:rPr>
                <w:sz w:val="28"/>
                <w:szCs w:val="28"/>
                <w:lang w:val="en-GB"/>
              </w:rPr>
            </w:pPr>
          </w:p>
        </w:tc>
      </w:tr>
      <w:tr w:rsidR="00807FB0" w:rsidRPr="007D07D5" w14:paraId="13CB0649" w14:textId="77777777" w:rsidTr="007D07D5">
        <w:tc>
          <w:tcPr>
            <w:tcW w:w="1553" w:type="dxa"/>
            <w:vAlign w:val="center"/>
          </w:tcPr>
          <w:p w14:paraId="1332C363" w14:textId="0DB45A1A" w:rsidR="00673C18" w:rsidRPr="007D07D5" w:rsidRDefault="00673C18" w:rsidP="00807FB0">
            <w:pPr>
              <w:rPr>
                <w:lang w:val="en-GB"/>
              </w:rPr>
            </w:pPr>
            <w:r w:rsidRPr="007D07D5">
              <w:rPr>
                <w:lang w:val="en-GB"/>
              </w:rPr>
              <w:t>Address</w:t>
            </w:r>
            <w:r w:rsidR="007D07D5" w:rsidRPr="007D07D5">
              <w:rPr>
                <w:lang w:val="en-GB"/>
              </w:rPr>
              <w:t>*</w:t>
            </w:r>
            <w:r w:rsidRPr="007D07D5">
              <w:rPr>
                <w:lang w:val="en-GB"/>
              </w:rPr>
              <w:t>: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E5D39" w14:textId="77777777" w:rsidR="00673C18" w:rsidRPr="007D07D5" w:rsidRDefault="00673C18">
            <w:pPr>
              <w:rPr>
                <w:sz w:val="28"/>
                <w:szCs w:val="28"/>
                <w:lang w:val="en-GB"/>
              </w:rPr>
            </w:pPr>
          </w:p>
        </w:tc>
      </w:tr>
      <w:tr w:rsidR="003574EB" w:rsidRPr="007D07D5" w14:paraId="13EFE2FE" w14:textId="77D1CE97" w:rsidTr="007D07D5">
        <w:tc>
          <w:tcPr>
            <w:tcW w:w="1553" w:type="dxa"/>
            <w:vAlign w:val="center"/>
          </w:tcPr>
          <w:p w14:paraId="28A38FAE" w14:textId="5AF14899" w:rsidR="003574EB" w:rsidRPr="007D07D5" w:rsidRDefault="003574EB" w:rsidP="00807FB0">
            <w:pPr>
              <w:rPr>
                <w:lang w:val="en-GB"/>
              </w:rPr>
            </w:pPr>
            <w:r w:rsidRPr="007D07D5">
              <w:rPr>
                <w:lang w:val="en-GB"/>
              </w:rPr>
              <w:t>Postal Code</w:t>
            </w:r>
            <w:r w:rsidR="007D07D5" w:rsidRPr="007D07D5">
              <w:rPr>
                <w:lang w:val="en-GB"/>
              </w:rPr>
              <w:t>*</w:t>
            </w:r>
            <w:r w:rsidRPr="007D07D5">
              <w:rPr>
                <w:lang w:val="en-GB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046C" w14:textId="57745C09" w:rsidR="003574EB" w:rsidRPr="007D07D5" w:rsidRDefault="003574EB" w:rsidP="00673C1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C17217" w14:textId="20E95E45" w:rsidR="003574EB" w:rsidRPr="007D07D5" w:rsidRDefault="003574EB" w:rsidP="00673C18">
            <w:pPr>
              <w:rPr>
                <w:sz w:val="28"/>
                <w:szCs w:val="28"/>
                <w:lang w:val="en-GB"/>
              </w:rPr>
            </w:pPr>
            <w:r w:rsidRPr="007D07D5">
              <w:rPr>
                <w:lang w:val="en-GB"/>
              </w:rPr>
              <w:t>Country</w:t>
            </w:r>
            <w:r w:rsidR="007D07D5">
              <w:rPr>
                <w:lang w:val="en-GB"/>
              </w:rPr>
              <w:t>*</w:t>
            </w:r>
            <w:r w:rsidRPr="007D07D5">
              <w:rPr>
                <w:lang w:val="en-GB"/>
              </w:rPr>
              <w:t>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F73B0" w14:textId="77777777" w:rsidR="003574EB" w:rsidRPr="007D07D5" w:rsidRDefault="003574EB" w:rsidP="00673C18">
            <w:pPr>
              <w:rPr>
                <w:sz w:val="28"/>
                <w:szCs w:val="28"/>
                <w:lang w:val="en-GB"/>
              </w:rPr>
            </w:pPr>
          </w:p>
        </w:tc>
      </w:tr>
      <w:tr w:rsidR="00807FB0" w:rsidRPr="007D07D5" w14:paraId="316E2711" w14:textId="018EA4EF" w:rsidTr="007D07D5">
        <w:tc>
          <w:tcPr>
            <w:tcW w:w="1553" w:type="dxa"/>
            <w:vAlign w:val="center"/>
          </w:tcPr>
          <w:p w14:paraId="13E38C7D" w14:textId="757AF56A" w:rsidR="00807FB0" w:rsidRPr="007D07D5" w:rsidRDefault="00807FB0" w:rsidP="00807FB0">
            <w:pPr>
              <w:rPr>
                <w:lang w:val="en-GB"/>
              </w:rPr>
            </w:pPr>
            <w:r w:rsidRPr="007D07D5">
              <w:rPr>
                <w:lang w:val="en-GB"/>
              </w:rPr>
              <w:t>Email</w:t>
            </w:r>
            <w:r w:rsidR="007D07D5" w:rsidRPr="007D07D5">
              <w:rPr>
                <w:lang w:val="en-GB"/>
              </w:rPr>
              <w:t>*</w:t>
            </w:r>
            <w:r w:rsidRPr="007D07D5">
              <w:rPr>
                <w:lang w:val="en-GB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54C7" w14:textId="77777777" w:rsidR="00807FB0" w:rsidRPr="007D07D5" w:rsidRDefault="00807FB0" w:rsidP="00673C1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4378E" w14:textId="0925C990" w:rsidR="00807FB0" w:rsidRPr="007D07D5" w:rsidRDefault="00807FB0" w:rsidP="00673C18">
            <w:pPr>
              <w:rPr>
                <w:sz w:val="28"/>
                <w:szCs w:val="28"/>
                <w:lang w:val="en-GB"/>
              </w:rPr>
            </w:pPr>
            <w:r w:rsidRPr="007D07D5">
              <w:rPr>
                <w:lang w:val="en-GB"/>
              </w:rPr>
              <w:t>Submission ID</w:t>
            </w:r>
            <w:r w:rsidR="007D07D5" w:rsidRPr="007D07D5">
              <w:rPr>
                <w:lang w:val="en-GB"/>
              </w:rPr>
              <w:t>*</w:t>
            </w:r>
            <w:r w:rsidRPr="007D07D5">
              <w:rPr>
                <w:lang w:val="en-GB"/>
              </w:rPr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A0438" w14:textId="77777777" w:rsidR="00807FB0" w:rsidRPr="007D07D5" w:rsidRDefault="00807FB0" w:rsidP="00673C18">
            <w:pPr>
              <w:rPr>
                <w:sz w:val="28"/>
                <w:szCs w:val="28"/>
                <w:lang w:val="en-GB"/>
              </w:rPr>
            </w:pPr>
          </w:p>
        </w:tc>
      </w:tr>
      <w:tr w:rsidR="00807FB0" w:rsidRPr="007D07D5" w14:paraId="2D3D8743" w14:textId="77777777" w:rsidTr="007D07D5">
        <w:tc>
          <w:tcPr>
            <w:tcW w:w="1553" w:type="dxa"/>
            <w:vAlign w:val="center"/>
          </w:tcPr>
          <w:p w14:paraId="11391F44" w14:textId="2DFC9E76" w:rsidR="00F95A25" w:rsidRPr="007D07D5" w:rsidRDefault="003574EB" w:rsidP="00807FB0">
            <w:pPr>
              <w:rPr>
                <w:lang w:val="en-GB"/>
              </w:rPr>
            </w:pPr>
            <w:r w:rsidRPr="007D07D5">
              <w:rPr>
                <w:lang w:val="en-GB"/>
              </w:rPr>
              <w:t>Paper Title</w:t>
            </w:r>
            <w:r w:rsidR="007D07D5" w:rsidRPr="007D07D5">
              <w:rPr>
                <w:lang w:val="en-GB"/>
              </w:rPr>
              <w:t>*</w:t>
            </w:r>
            <w:r w:rsidRPr="007D07D5">
              <w:rPr>
                <w:lang w:val="en-GB"/>
              </w:rPr>
              <w:t>: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13650" w14:textId="77777777" w:rsidR="00F95A25" w:rsidRPr="007D07D5" w:rsidRDefault="00F95A25" w:rsidP="00673C18">
            <w:pPr>
              <w:rPr>
                <w:sz w:val="28"/>
                <w:szCs w:val="28"/>
                <w:lang w:val="en-GB"/>
              </w:rPr>
            </w:pPr>
          </w:p>
        </w:tc>
      </w:tr>
      <w:tr w:rsidR="003574EB" w:rsidRPr="007D07D5" w14:paraId="629D6154" w14:textId="77777777" w:rsidTr="007D07D5">
        <w:tc>
          <w:tcPr>
            <w:tcW w:w="1553" w:type="dxa"/>
            <w:vAlign w:val="center"/>
          </w:tcPr>
          <w:p w14:paraId="03B8F17D" w14:textId="0085759B" w:rsidR="003574EB" w:rsidRPr="007D07D5" w:rsidRDefault="007D07D5" w:rsidP="00807FB0">
            <w:pPr>
              <w:rPr>
                <w:lang w:val="en-GB"/>
              </w:rPr>
            </w:pPr>
            <w:r w:rsidRPr="007D07D5">
              <w:rPr>
                <w:lang w:val="en-GB"/>
              </w:rPr>
              <w:t>Comments</w:t>
            </w:r>
            <w:r w:rsidR="003574EB" w:rsidRPr="007D07D5">
              <w:rPr>
                <w:lang w:val="en-GB"/>
              </w:rPr>
              <w:t>: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4EB8D" w14:textId="77777777" w:rsidR="003574EB" w:rsidRPr="007D07D5" w:rsidRDefault="003574EB" w:rsidP="00673C18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CF029ED" w14:textId="1B3F4C5D" w:rsidR="007D07D5" w:rsidRPr="007D07D5" w:rsidRDefault="007D07D5" w:rsidP="007D07D5">
      <w:pPr>
        <w:rPr>
          <w:sz w:val="16"/>
          <w:szCs w:val="16"/>
          <w:lang w:val="en-GB"/>
        </w:rPr>
      </w:pPr>
      <w:r w:rsidRPr="007D07D5">
        <w:rPr>
          <w:sz w:val="16"/>
          <w:szCs w:val="16"/>
          <w:lang w:val="en-GB"/>
        </w:rPr>
        <w:t>Fields marked with an asterisk (*) are required</w:t>
      </w:r>
    </w:p>
    <w:p w14:paraId="44F509A1" w14:textId="77777777" w:rsidR="00D00868" w:rsidRPr="007D07D5" w:rsidRDefault="00D00868" w:rsidP="00D00868">
      <w:pPr>
        <w:pStyle w:val="Ttulo1"/>
      </w:pPr>
      <w:r w:rsidRPr="007D07D5">
        <w:t>Invoice Data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44"/>
        <w:gridCol w:w="2301"/>
        <w:gridCol w:w="992"/>
        <w:gridCol w:w="2049"/>
      </w:tblGrid>
      <w:tr w:rsidR="00D00868" w:rsidRPr="007D07D5" w14:paraId="1A4E50DB" w14:textId="77777777" w:rsidTr="009442B1">
        <w:tc>
          <w:tcPr>
            <w:tcW w:w="3162" w:type="dxa"/>
            <w:gridSpan w:val="2"/>
            <w:vAlign w:val="center"/>
            <w:hideMark/>
          </w:tcPr>
          <w:p w14:paraId="077F324B" w14:textId="77777777" w:rsidR="00D00868" w:rsidRPr="007D07D5" w:rsidRDefault="00D00868" w:rsidP="009442B1">
            <w:pPr>
              <w:rPr>
                <w:lang w:val="en-GB"/>
              </w:rPr>
            </w:pPr>
            <w:r w:rsidRPr="007D07D5">
              <w:rPr>
                <w:lang w:val="en-GB"/>
              </w:rPr>
              <w:t>Name (organization or person):</w:t>
            </w:r>
          </w:p>
        </w:tc>
        <w:tc>
          <w:tcPr>
            <w:tcW w:w="5342" w:type="dxa"/>
            <w:gridSpan w:val="3"/>
            <w:tcBorders>
              <w:bottom w:val="single" w:sz="4" w:space="0" w:color="auto"/>
            </w:tcBorders>
            <w:vAlign w:val="center"/>
          </w:tcPr>
          <w:p w14:paraId="35B921B1" w14:textId="77777777" w:rsidR="00D00868" w:rsidRPr="007D07D5" w:rsidRDefault="00D00868" w:rsidP="009442B1">
            <w:pPr>
              <w:rPr>
                <w:sz w:val="28"/>
                <w:szCs w:val="28"/>
                <w:lang w:val="en-GB"/>
              </w:rPr>
            </w:pPr>
          </w:p>
        </w:tc>
      </w:tr>
      <w:tr w:rsidR="00D00868" w:rsidRPr="007D07D5" w14:paraId="6A41CC0C" w14:textId="77777777" w:rsidTr="009442B1">
        <w:tc>
          <w:tcPr>
            <w:tcW w:w="1418" w:type="dxa"/>
            <w:vAlign w:val="center"/>
            <w:hideMark/>
          </w:tcPr>
          <w:p w14:paraId="498094F6" w14:textId="77777777" w:rsidR="00D00868" w:rsidRPr="007D07D5" w:rsidRDefault="00D00868" w:rsidP="009442B1">
            <w:pPr>
              <w:rPr>
                <w:lang w:val="en-GB"/>
              </w:rPr>
            </w:pPr>
            <w:r w:rsidRPr="007D07D5">
              <w:rPr>
                <w:lang w:val="en-GB"/>
              </w:rPr>
              <w:t>Address:</w:t>
            </w:r>
          </w:p>
        </w:tc>
        <w:tc>
          <w:tcPr>
            <w:tcW w:w="708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DF6C12" w14:textId="77777777" w:rsidR="00D00868" w:rsidRPr="007D07D5" w:rsidRDefault="00D00868" w:rsidP="009442B1">
            <w:pPr>
              <w:rPr>
                <w:sz w:val="28"/>
                <w:szCs w:val="28"/>
                <w:lang w:val="en-GB"/>
              </w:rPr>
            </w:pPr>
          </w:p>
        </w:tc>
      </w:tr>
      <w:tr w:rsidR="00D00868" w:rsidRPr="007D07D5" w14:paraId="16775501" w14:textId="77777777" w:rsidTr="009442B1">
        <w:tc>
          <w:tcPr>
            <w:tcW w:w="1418" w:type="dxa"/>
            <w:vAlign w:val="center"/>
          </w:tcPr>
          <w:p w14:paraId="793DDC92" w14:textId="77777777" w:rsidR="00D00868" w:rsidRPr="007D07D5" w:rsidRDefault="00D00868" w:rsidP="009442B1">
            <w:pPr>
              <w:rPr>
                <w:lang w:val="en-GB"/>
              </w:rPr>
            </w:pPr>
            <w:r w:rsidRPr="007D07D5">
              <w:rPr>
                <w:lang w:val="en-GB"/>
              </w:rPr>
              <w:t>Postal Code: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C2AD" w14:textId="77777777" w:rsidR="00D00868" w:rsidRPr="007D07D5" w:rsidRDefault="00D00868" w:rsidP="009442B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04795" w14:textId="77777777" w:rsidR="00D00868" w:rsidRPr="007D07D5" w:rsidRDefault="00D00868" w:rsidP="009442B1">
            <w:pPr>
              <w:rPr>
                <w:sz w:val="28"/>
                <w:szCs w:val="28"/>
                <w:lang w:val="en-GB"/>
              </w:rPr>
            </w:pPr>
            <w:r w:rsidRPr="007D07D5">
              <w:rPr>
                <w:lang w:val="en-GB"/>
              </w:rPr>
              <w:t>Country: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6E5B5" w14:textId="77777777" w:rsidR="00D00868" w:rsidRPr="007D07D5" w:rsidRDefault="00D00868" w:rsidP="009442B1">
            <w:pPr>
              <w:rPr>
                <w:sz w:val="28"/>
                <w:szCs w:val="28"/>
                <w:lang w:val="en-GB"/>
              </w:rPr>
            </w:pPr>
          </w:p>
        </w:tc>
      </w:tr>
      <w:tr w:rsidR="00D00868" w:rsidRPr="007D07D5" w14:paraId="540F8D39" w14:textId="77777777" w:rsidTr="009442B1">
        <w:tc>
          <w:tcPr>
            <w:tcW w:w="1418" w:type="dxa"/>
            <w:vAlign w:val="center"/>
          </w:tcPr>
          <w:p w14:paraId="7B04D1C4" w14:textId="77777777" w:rsidR="00D00868" w:rsidRPr="007D07D5" w:rsidRDefault="00D00868" w:rsidP="009442B1">
            <w:pPr>
              <w:rPr>
                <w:sz w:val="28"/>
                <w:szCs w:val="28"/>
                <w:lang w:val="en-GB"/>
              </w:rPr>
            </w:pPr>
            <w:r w:rsidRPr="007D07D5">
              <w:rPr>
                <w:lang w:val="en-GB"/>
              </w:rPr>
              <w:t>VAT Number: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3435" w14:textId="77777777" w:rsidR="00D00868" w:rsidRPr="007D07D5" w:rsidRDefault="00D00868" w:rsidP="009442B1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73A9B7D8" w14:textId="77777777" w:rsidR="00D00868" w:rsidRPr="007D07D5" w:rsidRDefault="00D00868" w:rsidP="00D0086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Invoice Data is optional. However, if used, all fields are required.</w:t>
      </w:r>
    </w:p>
    <w:p w14:paraId="4456083A" w14:textId="5E7AED58" w:rsidR="00673C18" w:rsidRPr="00D00868" w:rsidRDefault="00673C18" w:rsidP="00D00868">
      <w:pPr>
        <w:pStyle w:val="Ttulo1"/>
      </w:pPr>
      <w:r w:rsidRPr="00D00868">
        <w:t>Registration Fees</w:t>
      </w:r>
    </w:p>
    <w:p w14:paraId="7FF4D8DE" w14:textId="7491196D" w:rsidR="009973A0" w:rsidRPr="007D07D5" w:rsidRDefault="009973A0" w:rsidP="007D07D5">
      <w:pPr>
        <w:rPr>
          <w:lang w:val="en-GB"/>
        </w:rPr>
      </w:pPr>
      <w:r w:rsidRPr="007D07D5">
        <w:rPr>
          <w:lang w:val="en-GB"/>
        </w:rPr>
        <w:t xml:space="preserve">Please choose </w:t>
      </w:r>
      <w:r w:rsidR="001940E0" w:rsidRPr="007D07D5">
        <w:rPr>
          <w:lang w:val="en-GB"/>
        </w:rPr>
        <w:t>the applicable option</w:t>
      </w:r>
      <w:r w:rsidR="0040117F" w:rsidRPr="007D07D5">
        <w:rPr>
          <w:lang w:val="en-GB"/>
        </w:rPr>
        <w:t>(</w:t>
      </w:r>
      <w:r w:rsidR="001940E0" w:rsidRPr="007D07D5">
        <w:rPr>
          <w:lang w:val="en-GB"/>
        </w:rPr>
        <w:t>s</w:t>
      </w:r>
      <w:r w:rsidR="0040117F" w:rsidRPr="007D07D5">
        <w:rPr>
          <w:lang w:val="en-GB"/>
        </w:rPr>
        <w:t>)</w:t>
      </w:r>
      <w:r w:rsidR="001940E0" w:rsidRPr="007D07D5">
        <w:rPr>
          <w:lang w:val="en-GB"/>
        </w:rPr>
        <w:t xml:space="preserve"> from below:</w:t>
      </w:r>
    </w:p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562"/>
        <w:gridCol w:w="2843"/>
        <w:gridCol w:w="1917"/>
        <w:gridCol w:w="1586"/>
        <w:gridCol w:w="1586"/>
      </w:tblGrid>
      <w:tr w:rsidR="009973A0" w:rsidRPr="005151F3" w14:paraId="67D4D7C0" w14:textId="77777777" w:rsidTr="009973A0">
        <w:trPr>
          <w:cantSplit/>
        </w:trPr>
        <w:tc>
          <w:tcPr>
            <w:tcW w:w="562" w:type="dxa"/>
          </w:tcPr>
          <w:p w14:paraId="01181B29" w14:textId="77777777" w:rsidR="009973A0" w:rsidRPr="007D07D5" w:rsidRDefault="009973A0" w:rsidP="00673C18">
            <w:pPr>
              <w:rPr>
                <w:lang w:val="en-GB"/>
              </w:rPr>
            </w:pPr>
          </w:p>
        </w:tc>
        <w:tc>
          <w:tcPr>
            <w:tcW w:w="2843" w:type="dxa"/>
          </w:tcPr>
          <w:p w14:paraId="7FAEB28C" w14:textId="76499CFA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Category</w:t>
            </w:r>
          </w:p>
        </w:tc>
        <w:tc>
          <w:tcPr>
            <w:tcW w:w="1917" w:type="dxa"/>
          </w:tcPr>
          <w:p w14:paraId="6C04AF79" w14:textId="77777777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Participation Modality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0ACCB6A9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Early Bird Registration</w:t>
            </w:r>
          </w:p>
          <w:p w14:paraId="6A88350D" w14:textId="30872246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 xml:space="preserve">(Until </w:t>
            </w:r>
            <w:r w:rsidR="005151F3">
              <w:rPr>
                <w:b/>
                <w:bCs/>
                <w:lang w:val="en-GB"/>
              </w:rPr>
              <w:t>9t</w:t>
            </w:r>
            <w:r w:rsidRPr="007D07D5">
              <w:rPr>
                <w:b/>
                <w:bCs/>
                <w:lang w:val="en-GB"/>
              </w:rPr>
              <w:t xml:space="preserve">h </w:t>
            </w:r>
            <w:r w:rsidR="005151F3">
              <w:rPr>
                <w:b/>
                <w:bCs/>
                <w:lang w:val="en-GB"/>
              </w:rPr>
              <w:t>June</w:t>
            </w:r>
            <w:r w:rsidRPr="007D07D5">
              <w:rPr>
                <w:b/>
                <w:bCs/>
                <w:lang w:val="en-GB"/>
              </w:rPr>
              <w:t xml:space="preserve"> 2023</w:t>
            </w:r>
            <w:r w:rsidRPr="007D07D5">
              <w:rPr>
                <w:lang w:val="en-GB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4C1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Late Date Registration</w:t>
            </w:r>
          </w:p>
          <w:p w14:paraId="66BC7B58" w14:textId="3235D341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 xml:space="preserve">(After </w:t>
            </w:r>
            <w:r w:rsidR="005151F3">
              <w:rPr>
                <w:b/>
                <w:bCs/>
                <w:lang w:val="en-GB"/>
              </w:rPr>
              <w:t>9</w:t>
            </w:r>
            <w:r w:rsidRPr="007D07D5">
              <w:rPr>
                <w:b/>
                <w:bCs/>
                <w:lang w:val="en-GB"/>
              </w:rPr>
              <w:t xml:space="preserve">th </w:t>
            </w:r>
            <w:r w:rsidR="005151F3">
              <w:rPr>
                <w:b/>
                <w:bCs/>
                <w:lang w:val="en-GB"/>
              </w:rPr>
              <w:t>June</w:t>
            </w:r>
            <w:r w:rsidRPr="007D07D5">
              <w:rPr>
                <w:b/>
                <w:bCs/>
                <w:lang w:val="en-GB"/>
              </w:rPr>
              <w:t xml:space="preserve"> 2023</w:t>
            </w:r>
            <w:r w:rsidRPr="007D07D5">
              <w:rPr>
                <w:lang w:val="en-GB"/>
              </w:rPr>
              <w:t>)</w:t>
            </w:r>
          </w:p>
        </w:tc>
      </w:tr>
      <w:tr w:rsidR="009973A0" w:rsidRPr="007D07D5" w14:paraId="0A3BD4C9" w14:textId="77777777" w:rsidTr="009973A0">
        <w:trPr>
          <w:cantSplit/>
        </w:trPr>
        <w:sdt>
          <w:sdtPr>
            <w:rPr>
              <w:lang w:val="en-GB"/>
            </w:rPr>
            <w:id w:val="98528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9F6B827" w14:textId="4BF129C0" w:rsidR="009973A0" w:rsidRPr="007D07D5" w:rsidRDefault="00F95A25" w:rsidP="00673C18">
                <w:pPr>
                  <w:rPr>
                    <w:lang w:val="en-GB"/>
                  </w:rPr>
                </w:pPr>
                <w:r w:rsidRPr="007D07D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14:paraId="6B65D975" w14:textId="14D6A7F9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Full Delegate</w:t>
            </w:r>
          </w:p>
        </w:tc>
        <w:tc>
          <w:tcPr>
            <w:tcW w:w="1917" w:type="dxa"/>
          </w:tcPr>
          <w:p w14:paraId="3D544F3F" w14:textId="6EE6B2FC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In</w:t>
            </w:r>
            <w:r w:rsidR="00897FCE" w:rsidRPr="007D07D5">
              <w:rPr>
                <w:lang w:val="en-GB"/>
              </w:rPr>
              <w:t>-</w:t>
            </w:r>
            <w:r w:rsidRPr="007D07D5">
              <w:rPr>
                <w:lang w:val="en-GB"/>
              </w:rPr>
              <w:t>Person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6670F389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150 €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BD5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200 €</w:t>
            </w:r>
          </w:p>
        </w:tc>
      </w:tr>
      <w:tr w:rsidR="009973A0" w:rsidRPr="007D07D5" w14:paraId="662D861F" w14:textId="77777777" w:rsidTr="009973A0">
        <w:trPr>
          <w:cantSplit/>
        </w:trPr>
        <w:sdt>
          <w:sdtPr>
            <w:rPr>
              <w:lang w:val="en-GB"/>
            </w:rPr>
            <w:id w:val="78569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4897639" w14:textId="14A5F87B" w:rsidR="009973A0" w:rsidRPr="007D07D5" w:rsidRDefault="00FF348E" w:rsidP="00673C18">
                <w:pPr>
                  <w:rPr>
                    <w:lang w:val="en-GB"/>
                  </w:rPr>
                </w:pPr>
                <w:r w:rsidRPr="007D07D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14:paraId="345EE4A8" w14:textId="59037417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Full Delegate</w:t>
            </w:r>
          </w:p>
        </w:tc>
        <w:tc>
          <w:tcPr>
            <w:tcW w:w="1917" w:type="dxa"/>
          </w:tcPr>
          <w:p w14:paraId="3776DF5E" w14:textId="77777777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Online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6663E6EC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75 €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A68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100 €</w:t>
            </w:r>
          </w:p>
        </w:tc>
      </w:tr>
      <w:tr w:rsidR="009973A0" w:rsidRPr="007D07D5" w14:paraId="43504279" w14:textId="77777777" w:rsidTr="009973A0">
        <w:trPr>
          <w:cantSplit/>
        </w:trPr>
        <w:sdt>
          <w:sdtPr>
            <w:rPr>
              <w:lang w:val="en-GB"/>
            </w:rPr>
            <w:id w:val="8247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A036A65" w14:textId="551C2F83" w:rsidR="009973A0" w:rsidRPr="007D07D5" w:rsidRDefault="00FF348E" w:rsidP="00673C18">
                <w:pPr>
                  <w:rPr>
                    <w:lang w:val="en-GB"/>
                  </w:rPr>
                </w:pPr>
                <w:r w:rsidRPr="007D07D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14:paraId="7B7F31E5" w14:textId="58896563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Student</w:t>
            </w:r>
          </w:p>
        </w:tc>
        <w:tc>
          <w:tcPr>
            <w:tcW w:w="1917" w:type="dxa"/>
          </w:tcPr>
          <w:p w14:paraId="59AA07D7" w14:textId="378876F7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In</w:t>
            </w:r>
            <w:r w:rsidR="00897FCE" w:rsidRPr="007D07D5">
              <w:rPr>
                <w:lang w:val="en-GB"/>
              </w:rPr>
              <w:t>-</w:t>
            </w:r>
            <w:r w:rsidRPr="007D07D5">
              <w:rPr>
                <w:lang w:val="en-GB"/>
              </w:rPr>
              <w:t>Person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6AFBA170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75 €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9D3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100 €</w:t>
            </w:r>
          </w:p>
        </w:tc>
      </w:tr>
      <w:tr w:rsidR="009973A0" w:rsidRPr="007D07D5" w14:paraId="17C2325A" w14:textId="77777777" w:rsidTr="009973A0">
        <w:trPr>
          <w:cantSplit/>
        </w:trPr>
        <w:sdt>
          <w:sdtPr>
            <w:rPr>
              <w:lang w:val="en-GB"/>
            </w:rPr>
            <w:id w:val="-13713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3DA969F" w14:textId="2F7AEC43" w:rsidR="009973A0" w:rsidRPr="007D07D5" w:rsidRDefault="00196613" w:rsidP="00673C18">
                <w:pPr>
                  <w:rPr>
                    <w:lang w:val="en-GB"/>
                  </w:rPr>
                </w:pPr>
                <w:r w:rsidRPr="007D07D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14:paraId="7912E83B" w14:textId="60157FF4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Student</w:t>
            </w:r>
          </w:p>
        </w:tc>
        <w:tc>
          <w:tcPr>
            <w:tcW w:w="1917" w:type="dxa"/>
          </w:tcPr>
          <w:p w14:paraId="65641C30" w14:textId="77777777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Online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4C9A47E9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50 €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3C1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75 €</w:t>
            </w:r>
          </w:p>
        </w:tc>
      </w:tr>
      <w:tr w:rsidR="009973A0" w:rsidRPr="007D07D5" w14:paraId="53BD9428" w14:textId="77777777" w:rsidTr="009973A0">
        <w:trPr>
          <w:cantSplit/>
        </w:trPr>
        <w:sdt>
          <w:sdtPr>
            <w:rPr>
              <w:lang w:val="en-GB"/>
            </w:rPr>
            <w:id w:val="-75205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A34E81B" w14:textId="6D7C6BE6" w:rsidR="009973A0" w:rsidRPr="007D07D5" w:rsidRDefault="00D00868" w:rsidP="00673C18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14:paraId="10125501" w14:textId="63D12993" w:rsidR="009973A0" w:rsidRPr="007D07D5" w:rsidRDefault="009973A0" w:rsidP="00673C18">
            <w:pPr>
              <w:rPr>
                <w:lang w:val="en-GB"/>
              </w:rPr>
            </w:pPr>
            <w:r w:rsidRPr="007D07D5">
              <w:rPr>
                <w:lang w:val="en-GB"/>
              </w:rPr>
              <w:t>Accompanying Person</w:t>
            </w:r>
          </w:p>
        </w:tc>
        <w:tc>
          <w:tcPr>
            <w:tcW w:w="1917" w:type="dxa"/>
          </w:tcPr>
          <w:p w14:paraId="2A53C495" w14:textId="772B6C99" w:rsidR="009973A0" w:rsidRPr="007D07D5" w:rsidRDefault="009973A0" w:rsidP="009973A0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-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6AA94AF6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50 €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077" w14:textId="77777777" w:rsidR="009973A0" w:rsidRPr="007D07D5" w:rsidRDefault="009973A0" w:rsidP="00673C18">
            <w:pPr>
              <w:jc w:val="center"/>
              <w:rPr>
                <w:lang w:val="en-GB"/>
              </w:rPr>
            </w:pPr>
            <w:r w:rsidRPr="007D07D5">
              <w:rPr>
                <w:lang w:val="en-GB"/>
              </w:rPr>
              <w:t>50 €</w:t>
            </w:r>
          </w:p>
        </w:tc>
      </w:tr>
    </w:tbl>
    <w:p w14:paraId="53229171" w14:textId="43AD201A" w:rsidR="00673C18" w:rsidRPr="007D07D5" w:rsidRDefault="00196613" w:rsidP="009973A0">
      <w:pPr>
        <w:jc w:val="both"/>
        <w:rPr>
          <w:sz w:val="18"/>
          <w:szCs w:val="18"/>
          <w:lang w:val="en-GB"/>
        </w:rPr>
      </w:pPr>
      <w:r w:rsidRPr="007D07D5">
        <w:rPr>
          <w:sz w:val="18"/>
          <w:szCs w:val="18"/>
          <w:lang w:val="en-GB"/>
        </w:rPr>
        <w:t xml:space="preserve">The </w:t>
      </w:r>
      <w:r w:rsidR="009973A0" w:rsidRPr="007D07D5">
        <w:rPr>
          <w:sz w:val="18"/>
          <w:szCs w:val="18"/>
          <w:lang w:val="en-GB"/>
        </w:rPr>
        <w:t xml:space="preserve">Full Delegate and Student </w:t>
      </w:r>
      <w:r w:rsidRPr="007D07D5">
        <w:rPr>
          <w:sz w:val="18"/>
          <w:szCs w:val="18"/>
          <w:lang w:val="en-GB"/>
        </w:rPr>
        <w:t>r</w:t>
      </w:r>
      <w:r w:rsidR="009973A0" w:rsidRPr="007D07D5">
        <w:rPr>
          <w:sz w:val="18"/>
          <w:szCs w:val="18"/>
          <w:lang w:val="en-GB"/>
        </w:rPr>
        <w:t>egistration fee includes full access to all sessions</w:t>
      </w:r>
      <w:r w:rsidRPr="007D07D5">
        <w:rPr>
          <w:sz w:val="18"/>
          <w:szCs w:val="18"/>
          <w:lang w:val="en-GB"/>
        </w:rPr>
        <w:t>,</w:t>
      </w:r>
      <w:r w:rsidR="009973A0" w:rsidRPr="007D07D5">
        <w:rPr>
          <w:sz w:val="18"/>
          <w:szCs w:val="18"/>
          <w:lang w:val="en-GB"/>
        </w:rPr>
        <w:t xml:space="preserve"> one copy of the digital proceedings</w:t>
      </w:r>
      <w:r w:rsidRPr="007D07D5">
        <w:rPr>
          <w:sz w:val="18"/>
          <w:szCs w:val="18"/>
          <w:lang w:val="en-GB"/>
        </w:rPr>
        <w:t>,</w:t>
      </w:r>
      <w:r w:rsidR="009973A0" w:rsidRPr="007D07D5">
        <w:rPr>
          <w:sz w:val="18"/>
          <w:szCs w:val="18"/>
          <w:lang w:val="en-GB"/>
        </w:rPr>
        <w:t xml:space="preserve"> lunch</w:t>
      </w:r>
      <w:r w:rsidR="009973A0" w:rsidRPr="007D07D5" w:rsidDel="009D3AB3">
        <w:rPr>
          <w:sz w:val="18"/>
          <w:szCs w:val="18"/>
          <w:lang w:val="en-GB"/>
        </w:rPr>
        <w:t xml:space="preserve"> </w:t>
      </w:r>
      <w:r w:rsidR="009973A0" w:rsidRPr="007D07D5">
        <w:rPr>
          <w:sz w:val="18"/>
          <w:szCs w:val="18"/>
          <w:lang w:val="en-GB"/>
        </w:rPr>
        <w:t>&amp; coffee breaks (</w:t>
      </w:r>
      <w:r w:rsidR="00264E56" w:rsidRPr="007D07D5">
        <w:rPr>
          <w:sz w:val="18"/>
          <w:szCs w:val="18"/>
          <w:lang w:val="en-GB"/>
        </w:rPr>
        <w:t>19</w:t>
      </w:r>
      <w:r w:rsidR="00897FCE" w:rsidRPr="007D07D5">
        <w:rPr>
          <w:sz w:val="18"/>
          <w:szCs w:val="18"/>
          <w:lang w:val="en-GB"/>
        </w:rPr>
        <w:t>th-</w:t>
      </w:r>
      <w:r w:rsidR="009973A0" w:rsidRPr="007D07D5">
        <w:rPr>
          <w:sz w:val="18"/>
          <w:szCs w:val="18"/>
          <w:lang w:val="en-GB"/>
        </w:rPr>
        <w:t>2</w:t>
      </w:r>
      <w:r w:rsidR="00264E56" w:rsidRPr="007D07D5">
        <w:rPr>
          <w:sz w:val="18"/>
          <w:szCs w:val="18"/>
          <w:lang w:val="en-GB"/>
        </w:rPr>
        <w:t>0</w:t>
      </w:r>
      <w:r w:rsidR="00897FCE" w:rsidRPr="007D07D5">
        <w:rPr>
          <w:sz w:val="18"/>
          <w:szCs w:val="18"/>
          <w:lang w:val="en-GB"/>
        </w:rPr>
        <w:t>th</w:t>
      </w:r>
      <w:r w:rsidR="009973A0" w:rsidRPr="007D07D5">
        <w:rPr>
          <w:sz w:val="18"/>
          <w:szCs w:val="18"/>
          <w:lang w:val="en-GB"/>
        </w:rPr>
        <w:t xml:space="preserve"> July</w:t>
      </w:r>
      <w:r w:rsidRPr="007D07D5">
        <w:rPr>
          <w:sz w:val="18"/>
          <w:szCs w:val="18"/>
          <w:lang w:val="en-GB"/>
        </w:rPr>
        <w:t>, for the In</w:t>
      </w:r>
      <w:r w:rsidR="00897FCE" w:rsidRPr="007D07D5">
        <w:rPr>
          <w:sz w:val="18"/>
          <w:szCs w:val="18"/>
          <w:lang w:val="en-GB"/>
        </w:rPr>
        <w:t>-</w:t>
      </w:r>
      <w:r w:rsidRPr="007D07D5">
        <w:rPr>
          <w:sz w:val="18"/>
          <w:szCs w:val="18"/>
          <w:lang w:val="en-GB"/>
        </w:rPr>
        <w:t xml:space="preserve">Person </w:t>
      </w:r>
      <w:r w:rsidR="00897FCE" w:rsidRPr="007D07D5">
        <w:rPr>
          <w:sz w:val="18"/>
          <w:szCs w:val="18"/>
          <w:lang w:val="en-GB"/>
        </w:rPr>
        <w:t>registration</w:t>
      </w:r>
      <w:r w:rsidR="009973A0" w:rsidRPr="007D07D5">
        <w:rPr>
          <w:sz w:val="18"/>
          <w:szCs w:val="18"/>
          <w:lang w:val="en-GB"/>
        </w:rPr>
        <w:t>)</w:t>
      </w:r>
      <w:r w:rsidRPr="007D07D5">
        <w:rPr>
          <w:sz w:val="18"/>
          <w:szCs w:val="18"/>
          <w:lang w:val="en-GB"/>
        </w:rPr>
        <w:t>,</w:t>
      </w:r>
      <w:r w:rsidR="009973A0" w:rsidRPr="007D07D5">
        <w:rPr>
          <w:sz w:val="18"/>
          <w:szCs w:val="18"/>
          <w:lang w:val="en-GB"/>
        </w:rPr>
        <w:t xml:space="preserve"> c</w:t>
      </w:r>
      <w:r w:rsidR="009973A0" w:rsidRPr="007D07D5">
        <w:rPr>
          <w:rStyle w:val="pp-icon-list-text"/>
          <w:sz w:val="18"/>
          <w:szCs w:val="18"/>
          <w:lang w:val="en-GB"/>
        </w:rPr>
        <w:t xml:space="preserve">ertificate of attendance </w:t>
      </w:r>
      <w:r w:rsidR="009973A0" w:rsidRPr="007D07D5">
        <w:rPr>
          <w:sz w:val="18"/>
          <w:szCs w:val="18"/>
          <w:lang w:val="en-GB"/>
        </w:rPr>
        <w:t>and conference dinner.</w:t>
      </w:r>
    </w:p>
    <w:p w14:paraId="745423BD" w14:textId="50F6A014" w:rsidR="002C5FD4" w:rsidRPr="007D07D5" w:rsidRDefault="002C5FD4" w:rsidP="00D00868">
      <w:pPr>
        <w:pStyle w:val="Ttulo1"/>
      </w:pPr>
      <w:r w:rsidRPr="007D07D5">
        <w:t>Payment Details</w:t>
      </w:r>
    </w:p>
    <w:p w14:paraId="5AEC02AB" w14:textId="0A12D524" w:rsidR="002C5FD4" w:rsidRPr="00D00868" w:rsidRDefault="002C5FD4" w:rsidP="002C5FD4">
      <w:pPr>
        <w:rPr>
          <w:sz w:val="18"/>
          <w:szCs w:val="18"/>
          <w:lang w:val="en-GB"/>
        </w:rPr>
      </w:pPr>
      <w:r w:rsidRPr="00D00868">
        <w:rPr>
          <w:sz w:val="18"/>
          <w:szCs w:val="18"/>
          <w:lang w:val="en-GB"/>
        </w:rPr>
        <w:t>Conference fee payment should be made by bank transfer, as follows:</w:t>
      </w:r>
    </w:p>
    <w:p w14:paraId="2B2F4173" w14:textId="05FB5E99" w:rsidR="002C5FD4" w:rsidRPr="00D00868" w:rsidRDefault="002C5FD4" w:rsidP="00D00868">
      <w:pPr>
        <w:tabs>
          <w:tab w:val="left" w:pos="1843"/>
        </w:tabs>
        <w:spacing w:after="0" w:line="240" w:lineRule="auto"/>
        <w:ind w:left="357"/>
        <w:rPr>
          <w:sz w:val="18"/>
          <w:szCs w:val="18"/>
          <w:shd w:val="clear" w:color="auto" w:fill="FDFCF6"/>
          <w:lang w:val="en-GB"/>
        </w:rPr>
      </w:pPr>
      <w:r w:rsidRPr="00D00868">
        <w:rPr>
          <w:sz w:val="18"/>
          <w:szCs w:val="18"/>
          <w:shd w:val="clear" w:color="auto" w:fill="FDFCF6"/>
          <w:lang w:val="en-GB"/>
        </w:rPr>
        <w:t>Bank name:</w:t>
      </w:r>
      <w:r w:rsidR="00FF348E" w:rsidRPr="00D00868">
        <w:rPr>
          <w:sz w:val="18"/>
          <w:szCs w:val="18"/>
          <w:shd w:val="clear" w:color="auto" w:fill="FDFCF6"/>
          <w:lang w:val="en-GB"/>
        </w:rPr>
        <w:tab/>
      </w:r>
      <w:r w:rsidR="00F95A25" w:rsidRPr="00D00868">
        <w:rPr>
          <w:sz w:val="18"/>
          <w:szCs w:val="18"/>
          <w:shd w:val="clear" w:color="auto" w:fill="FDFCF6"/>
          <w:lang w:val="en-GB"/>
        </w:rPr>
        <w:t>NOVO BANCO</w:t>
      </w:r>
    </w:p>
    <w:p w14:paraId="4EEE9EC3" w14:textId="540F3D66" w:rsidR="002C5FD4" w:rsidRPr="00D00868" w:rsidRDefault="002C5FD4" w:rsidP="00D00868">
      <w:pPr>
        <w:tabs>
          <w:tab w:val="left" w:pos="1843"/>
        </w:tabs>
        <w:spacing w:after="0" w:line="240" w:lineRule="auto"/>
        <w:ind w:left="357"/>
        <w:rPr>
          <w:sz w:val="18"/>
          <w:szCs w:val="18"/>
          <w:shd w:val="clear" w:color="auto" w:fill="FDFCF6"/>
          <w:lang w:val="en-GB"/>
        </w:rPr>
      </w:pPr>
      <w:r w:rsidRPr="00D00868">
        <w:rPr>
          <w:sz w:val="18"/>
          <w:szCs w:val="18"/>
          <w:shd w:val="clear" w:color="auto" w:fill="FDFCF6"/>
          <w:lang w:val="en-GB"/>
        </w:rPr>
        <w:t>Account number:</w:t>
      </w:r>
      <w:r w:rsidR="00FF348E" w:rsidRPr="00D00868">
        <w:rPr>
          <w:sz w:val="18"/>
          <w:szCs w:val="18"/>
          <w:shd w:val="clear" w:color="auto" w:fill="FDFCF6"/>
          <w:lang w:val="en-GB"/>
        </w:rPr>
        <w:tab/>
      </w:r>
      <w:r w:rsidR="00F95A25" w:rsidRPr="00D00868">
        <w:rPr>
          <w:sz w:val="18"/>
          <w:szCs w:val="18"/>
          <w:shd w:val="clear" w:color="auto" w:fill="FDFCF6"/>
          <w:lang w:val="en-GB"/>
        </w:rPr>
        <w:t>608423210002</w:t>
      </w:r>
    </w:p>
    <w:p w14:paraId="334D6B58" w14:textId="05336996" w:rsidR="002C5FD4" w:rsidRPr="00D00868" w:rsidRDefault="002C5FD4" w:rsidP="00D00868">
      <w:pPr>
        <w:tabs>
          <w:tab w:val="left" w:pos="1843"/>
        </w:tabs>
        <w:spacing w:after="0" w:line="240" w:lineRule="auto"/>
        <w:ind w:left="357"/>
        <w:rPr>
          <w:sz w:val="18"/>
          <w:szCs w:val="18"/>
          <w:shd w:val="clear" w:color="auto" w:fill="FDFCF6"/>
          <w:lang w:val="en-GB"/>
        </w:rPr>
      </w:pPr>
      <w:r w:rsidRPr="00D00868">
        <w:rPr>
          <w:sz w:val="18"/>
          <w:szCs w:val="18"/>
          <w:shd w:val="clear" w:color="auto" w:fill="FDFCF6"/>
          <w:lang w:val="en-GB"/>
        </w:rPr>
        <w:t>Swift Code:</w:t>
      </w:r>
      <w:r w:rsidR="00FF348E" w:rsidRPr="00D00868">
        <w:rPr>
          <w:sz w:val="18"/>
          <w:szCs w:val="18"/>
          <w:shd w:val="clear" w:color="auto" w:fill="FDFCF6"/>
          <w:lang w:val="en-GB"/>
        </w:rPr>
        <w:tab/>
      </w:r>
      <w:r w:rsidR="00F95A25" w:rsidRPr="00D00868">
        <w:rPr>
          <w:sz w:val="18"/>
          <w:szCs w:val="18"/>
          <w:shd w:val="clear" w:color="auto" w:fill="FDFCF6"/>
          <w:lang w:val="en-GB"/>
        </w:rPr>
        <w:t>BESCPTPL</w:t>
      </w:r>
    </w:p>
    <w:p w14:paraId="3C1BD3E7" w14:textId="7979ECF0" w:rsidR="002C5FD4" w:rsidRPr="00D00868" w:rsidRDefault="002C5FD4" w:rsidP="00D00868">
      <w:pPr>
        <w:tabs>
          <w:tab w:val="left" w:pos="1843"/>
        </w:tabs>
        <w:spacing w:after="0" w:line="240" w:lineRule="auto"/>
        <w:ind w:left="357"/>
        <w:rPr>
          <w:sz w:val="18"/>
          <w:szCs w:val="18"/>
          <w:shd w:val="clear" w:color="auto" w:fill="FDFCF6"/>
          <w:lang w:val="en-GB"/>
        </w:rPr>
      </w:pPr>
      <w:r w:rsidRPr="00D00868">
        <w:rPr>
          <w:sz w:val="18"/>
          <w:szCs w:val="18"/>
          <w:shd w:val="clear" w:color="auto" w:fill="FDFCF6"/>
          <w:lang w:val="en-GB"/>
        </w:rPr>
        <w:t>IBAN:</w:t>
      </w:r>
      <w:r w:rsidR="00FF348E" w:rsidRPr="00D00868">
        <w:rPr>
          <w:sz w:val="18"/>
          <w:szCs w:val="18"/>
          <w:shd w:val="clear" w:color="auto" w:fill="FDFCF6"/>
          <w:lang w:val="en-GB"/>
        </w:rPr>
        <w:tab/>
      </w:r>
      <w:r w:rsidR="00F95A25" w:rsidRPr="00D00868">
        <w:rPr>
          <w:sz w:val="18"/>
          <w:szCs w:val="18"/>
          <w:shd w:val="clear" w:color="auto" w:fill="FDFCF6"/>
          <w:lang w:val="en-GB"/>
        </w:rPr>
        <w:t>PT50.0007.06080042321000211</w:t>
      </w:r>
    </w:p>
    <w:p w14:paraId="5E3BB77D" w14:textId="17F941B9" w:rsidR="00FF348E" w:rsidRPr="005151F3" w:rsidRDefault="002C5FD4" w:rsidP="00D00868">
      <w:pPr>
        <w:tabs>
          <w:tab w:val="left" w:pos="1843"/>
        </w:tabs>
        <w:spacing w:after="0" w:line="240" w:lineRule="auto"/>
        <w:ind w:left="357"/>
        <w:rPr>
          <w:sz w:val="18"/>
          <w:szCs w:val="18"/>
          <w:shd w:val="clear" w:color="auto" w:fill="FDFCF6"/>
        </w:rPr>
      </w:pPr>
      <w:r w:rsidRPr="005151F3">
        <w:rPr>
          <w:sz w:val="18"/>
          <w:szCs w:val="18"/>
          <w:shd w:val="clear" w:color="auto" w:fill="FDFCF6"/>
        </w:rPr>
        <w:t>Account holder:</w:t>
      </w:r>
      <w:r w:rsidR="00FF348E" w:rsidRPr="005151F3">
        <w:rPr>
          <w:sz w:val="18"/>
          <w:szCs w:val="18"/>
          <w:shd w:val="clear" w:color="auto" w:fill="FDFCF6"/>
        </w:rPr>
        <w:tab/>
      </w:r>
      <w:r w:rsidR="00F95A25" w:rsidRPr="005151F3">
        <w:rPr>
          <w:sz w:val="18"/>
          <w:szCs w:val="18"/>
          <w:shd w:val="clear" w:color="auto" w:fill="FDFCF6"/>
        </w:rPr>
        <w:t>FUNDAÇÃO MINERVA – CULTURA ENSINO E INVESTIGAÇÃO CIENTÍFICA</w:t>
      </w:r>
    </w:p>
    <w:sectPr w:rsidR="00FF348E" w:rsidRPr="005151F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DA37" w14:textId="77777777" w:rsidR="00C55BC8" w:rsidRDefault="00C55BC8" w:rsidP="00673C18">
      <w:pPr>
        <w:spacing w:after="0" w:line="240" w:lineRule="auto"/>
      </w:pPr>
      <w:r>
        <w:separator/>
      </w:r>
    </w:p>
  </w:endnote>
  <w:endnote w:type="continuationSeparator" w:id="0">
    <w:p w14:paraId="182A94DB" w14:textId="77777777" w:rsidR="00C55BC8" w:rsidRDefault="00C55BC8" w:rsidP="0067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C524" w14:textId="77777777" w:rsidR="00C55BC8" w:rsidRDefault="00C55BC8" w:rsidP="00673C18">
      <w:pPr>
        <w:spacing w:after="0" w:line="240" w:lineRule="auto"/>
      </w:pPr>
      <w:r>
        <w:separator/>
      </w:r>
    </w:p>
  </w:footnote>
  <w:footnote w:type="continuationSeparator" w:id="0">
    <w:p w14:paraId="11808063" w14:textId="77777777" w:rsidR="00C55BC8" w:rsidRDefault="00C55BC8" w:rsidP="0067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57" w:type="dxa"/>
        <w:bottom w:w="113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804"/>
    </w:tblGrid>
    <w:tr w:rsidR="00673C18" w:rsidRPr="00673C18" w14:paraId="7353AD69" w14:textId="77777777" w:rsidTr="001940E0">
      <w:tc>
        <w:tcPr>
          <w:tcW w:w="1843" w:type="dxa"/>
          <w:vAlign w:val="center"/>
        </w:tcPr>
        <w:p w14:paraId="38990985" w14:textId="2BD47ED8" w:rsidR="00673C18" w:rsidRPr="00673C18" w:rsidRDefault="00673C18" w:rsidP="00673C18">
          <w:pPr>
            <w:pStyle w:val="Cabealho"/>
            <w:rPr>
              <w:lang w:val="en-US"/>
            </w:rPr>
          </w:pPr>
          <w:r w:rsidRPr="00673C18">
            <w:rPr>
              <w:noProof/>
              <w:lang w:val="en-US"/>
            </w:rPr>
            <w:drawing>
              <wp:inline distT="0" distB="0" distL="0" distR="0" wp14:anchorId="2F7A33E6" wp14:editId="62BED9D1">
                <wp:extent cx="1094400" cy="327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40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43185136" w14:textId="43B7E837" w:rsidR="00673C18" w:rsidRPr="001940E0" w:rsidRDefault="00673C18" w:rsidP="00673C18">
          <w:pPr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</w:pPr>
          <w:r w:rsidRPr="001940E0"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  <w:t>International Conference on</w:t>
          </w:r>
          <w:r w:rsidR="001940E0"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  <w:t xml:space="preserve"> </w:t>
          </w:r>
          <w:r w:rsidRPr="001940E0"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  <w:t>Technology Management</w:t>
          </w:r>
          <w:r w:rsidR="003574EB" w:rsidRPr="001940E0"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  <w:t xml:space="preserve"> and Operations</w:t>
          </w:r>
        </w:p>
        <w:p w14:paraId="620EF82C" w14:textId="3DA936A2" w:rsidR="00673C18" w:rsidRPr="00673C18" w:rsidRDefault="00673C18" w:rsidP="00673C18">
          <w:pPr>
            <w:outlineLvl w:val="0"/>
            <w:rPr>
              <w:rFonts w:ascii="Times New Roman" w:eastAsia="Times New Roman" w:hAnsi="Times New Roman" w:cs="Times New Roman"/>
              <w:b/>
              <w:bCs/>
              <w:color w:val="FFE074"/>
              <w:kern w:val="36"/>
              <w:sz w:val="48"/>
              <w:szCs w:val="48"/>
              <w:lang w:val="en-US" w:eastAsia="pt-PT"/>
              <w14:ligatures w14:val="none"/>
            </w:rPr>
          </w:pPr>
          <w:r w:rsidRPr="001940E0"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  <w:t>19</w:t>
          </w:r>
          <w:r w:rsidR="001940E0"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  <w:t>–</w:t>
          </w:r>
          <w:r w:rsidRPr="001940E0"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  <w:t>21</w:t>
          </w:r>
          <w:r w:rsidR="001940E0"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  <w:t xml:space="preserve"> </w:t>
          </w:r>
          <w:r w:rsidRPr="001940E0">
            <w:rPr>
              <w:rFonts w:ascii="Times New Roman" w:eastAsia="Times New Roman" w:hAnsi="Times New Roman" w:cs="Times New Roman"/>
              <w:b/>
              <w:bCs/>
              <w:kern w:val="36"/>
              <w:lang w:val="en-US" w:eastAsia="pt-PT"/>
              <w14:ligatures w14:val="none"/>
            </w:rPr>
            <w:t>July 2023</w:t>
          </w:r>
        </w:p>
      </w:tc>
    </w:tr>
  </w:tbl>
  <w:p w14:paraId="634B1B08" w14:textId="77777777" w:rsidR="00673C18" w:rsidRPr="00673C18" w:rsidRDefault="00673C1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2B84"/>
    <w:multiLevelType w:val="multilevel"/>
    <w:tmpl w:val="A9F80A58"/>
    <w:lvl w:ilvl="0">
      <w:start w:val="1"/>
      <w:numFmt w:val="bullet"/>
      <w:lvlText w:val="•"/>
      <w:lvlJc w:val="left"/>
      <w:pPr>
        <w:ind w:left="14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5" w:hanging="360"/>
      </w:pPr>
    </w:lvl>
    <w:lvl w:ilvl="2">
      <w:start w:val="1"/>
      <w:numFmt w:val="bullet"/>
      <w:lvlText w:val="▪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5" w:hanging="360"/>
      </w:pPr>
    </w:lvl>
    <w:lvl w:ilvl="5">
      <w:start w:val="1"/>
      <w:numFmt w:val="bullet"/>
      <w:lvlText w:val="▪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5" w:hanging="360"/>
      </w:pPr>
    </w:lvl>
    <w:lvl w:ilvl="8">
      <w:start w:val="1"/>
      <w:numFmt w:val="bullet"/>
      <w:lvlText w:val="▪"/>
      <w:lvlJc w:val="left"/>
      <w:pPr>
        <w:ind w:left="723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4F37DC"/>
    <w:multiLevelType w:val="hybridMultilevel"/>
    <w:tmpl w:val="D70C9D3A"/>
    <w:lvl w:ilvl="0" w:tplc="2F9AAFE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1AB4"/>
    <w:multiLevelType w:val="hybridMultilevel"/>
    <w:tmpl w:val="2D9E5756"/>
    <w:lvl w:ilvl="0" w:tplc="2F9AAFE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6D21"/>
    <w:multiLevelType w:val="hybridMultilevel"/>
    <w:tmpl w:val="9A5A0F64"/>
    <w:lvl w:ilvl="0" w:tplc="2F9AAFEE">
      <w:start w:val="100"/>
      <w:numFmt w:val="bullet"/>
      <w:lvlText w:val="-"/>
      <w:lvlJc w:val="left"/>
      <w:pPr>
        <w:ind w:left="1835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4" w15:restartNumberingAfterBreak="0">
    <w:nsid w:val="72F169EC"/>
    <w:multiLevelType w:val="hybridMultilevel"/>
    <w:tmpl w:val="FA6CB7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70092">
    <w:abstractNumId w:val="1"/>
  </w:num>
  <w:num w:numId="2" w16cid:durableId="1223639848">
    <w:abstractNumId w:val="0"/>
  </w:num>
  <w:num w:numId="3" w16cid:durableId="965280319">
    <w:abstractNumId w:val="3"/>
  </w:num>
  <w:num w:numId="4" w16cid:durableId="751118973">
    <w:abstractNumId w:val="2"/>
  </w:num>
  <w:num w:numId="5" w16cid:durableId="1639455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NbU0sbQwMDO2MDFQ0lEKTi0uzszPAykwrAUAAeL0lCwAAAA="/>
  </w:docVars>
  <w:rsids>
    <w:rsidRoot w:val="00673C18"/>
    <w:rsid w:val="00085B23"/>
    <w:rsid w:val="001940E0"/>
    <w:rsid w:val="00196613"/>
    <w:rsid w:val="00264E56"/>
    <w:rsid w:val="002C5FD4"/>
    <w:rsid w:val="003469BA"/>
    <w:rsid w:val="0035102B"/>
    <w:rsid w:val="003574EB"/>
    <w:rsid w:val="003F26D4"/>
    <w:rsid w:val="0040117F"/>
    <w:rsid w:val="00481BAB"/>
    <w:rsid w:val="004B0F34"/>
    <w:rsid w:val="004D506A"/>
    <w:rsid w:val="004F4C7E"/>
    <w:rsid w:val="005151F3"/>
    <w:rsid w:val="005B5CB5"/>
    <w:rsid w:val="005E629A"/>
    <w:rsid w:val="00673C18"/>
    <w:rsid w:val="006D3909"/>
    <w:rsid w:val="00784652"/>
    <w:rsid w:val="007D07D5"/>
    <w:rsid w:val="00807FB0"/>
    <w:rsid w:val="00897FCE"/>
    <w:rsid w:val="008A00C1"/>
    <w:rsid w:val="008C7617"/>
    <w:rsid w:val="009973A0"/>
    <w:rsid w:val="00A75042"/>
    <w:rsid w:val="00AC5491"/>
    <w:rsid w:val="00B87B57"/>
    <w:rsid w:val="00C12A27"/>
    <w:rsid w:val="00C55BC8"/>
    <w:rsid w:val="00CD53BA"/>
    <w:rsid w:val="00D00868"/>
    <w:rsid w:val="00D74A9C"/>
    <w:rsid w:val="00DA4B89"/>
    <w:rsid w:val="00E648F7"/>
    <w:rsid w:val="00E808E3"/>
    <w:rsid w:val="00F95A25"/>
    <w:rsid w:val="00FF348E"/>
    <w:rsid w:val="00FF36A7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CEF75"/>
  <w15:chartTrackingRefBased/>
  <w15:docId w15:val="{DABA8043-7947-4D79-B2AF-13FACA0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D00868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val="en-GB" w:eastAsia="pt-PT"/>
      <w14:ligatures w14:val="none"/>
    </w:rPr>
  </w:style>
  <w:style w:type="paragraph" w:styleId="Ttulo2">
    <w:name w:val="heading 2"/>
    <w:basedOn w:val="Normal"/>
    <w:link w:val="Ttulo2Carter"/>
    <w:uiPriority w:val="9"/>
    <w:qFormat/>
    <w:rsid w:val="00673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PT"/>
      <w14:ligatures w14:val="none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D53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3C18"/>
  </w:style>
  <w:style w:type="paragraph" w:styleId="Rodap">
    <w:name w:val="footer"/>
    <w:basedOn w:val="Normal"/>
    <w:link w:val="RodapCarter"/>
    <w:uiPriority w:val="99"/>
    <w:unhideWhenUsed/>
    <w:rsid w:val="0067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3C18"/>
  </w:style>
  <w:style w:type="table" w:styleId="TabelacomGrelha">
    <w:name w:val="Table Grid"/>
    <w:basedOn w:val="Tabelanormal"/>
    <w:uiPriority w:val="59"/>
    <w:rsid w:val="0067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D00868"/>
    <w:rPr>
      <w:rFonts w:ascii="Times New Roman" w:eastAsia="Times New Roman" w:hAnsi="Times New Roman" w:cs="Times New Roman"/>
      <w:b/>
      <w:bCs/>
      <w:kern w:val="36"/>
      <w:sz w:val="28"/>
      <w:szCs w:val="28"/>
      <w:lang w:val="en-GB" w:eastAsia="pt-PT"/>
      <w14:ligatures w14:val="non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73C18"/>
    <w:rPr>
      <w:rFonts w:ascii="Times New Roman" w:eastAsia="Times New Roman" w:hAnsi="Times New Roman" w:cs="Times New Roman"/>
      <w:b/>
      <w:bCs/>
      <w:kern w:val="0"/>
      <w:sz w:val="36"/>
      <w:szCs w:val="36"/>
      <w:lang w:eastAsia="pt-PT"/>
      <w14:ligatures w14:val="none"/>
    </w:rPr>
  </w:style>
  <w:style w:type="table" w:customStyle="1" w:styleId="TabelacomGrelha1">
    <w:name w:val="Tabela com Grelha1"/>
    <w:basedOn w:val="Tabelanormal"/>
    <w:next w:val="TabelacomGrelha"/>
    <w:uiPriority w:val="39"/>
    <w:rsid w:val="00673C1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3A0"/>
    <w:pPr>
      <w:ind w:left="720"/>
      <w:contextualSpacing/>
    </w:pPr>
  </w:style>
  <w:style w:type="character" w:customStyle="1" w:styleId="pp-icon-list-text">
    <w:name w:val="pp-icon-list-text"/>
    <w:basedOn w:val="Tipodeletrapredefinidodopargrafo"/>
    <w:rsid w:val="009973A0"/>
  </w:style>
  <w:style w:type="paragraph" w:customStyle="1" w:styleId="Normal1">
    <w:name w:val="Normal1"/>
    <w:rsid w:val="00CD53B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kern w:val="0"/>
      <w:lang w:val="en-US" w:eastAsia="fr-FR"/>
      <w14:ligatures w14:val="none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D53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9661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661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D506A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64E5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64E5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64E5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64E5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64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fam.ulusiad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BFBA-40D6-4238-BA01-B5BE3C45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</dc:creator>
  <cp:keywords/>
  <dc:description/>
  <cp:lastModifiedBy>Rui Lima</cp:lastModifiedBy>
  <cp:revision>8</cp:revision>
  <dcterms:created xsi:type="dcterms:W3CDTF">2022-11-14T11:16:00Z</dcterms:created>
  <dcterms:modified xsi:type="dcterms:W3CDTF">2023-05-18T21:41:00Z</dcterms:modified>
</cp:coreProperties>
</file>